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7802CF" w:rsidRDefault="007802CF" w:rsidP="007802C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802CF">
        <w:rPr>
          <w:spacing w:val="-20"/>
          <w:sz w:val="36"/>
          <w:szCs w:val="36"/>
        </w:rPr>
        <w:t xml:space="preserve">Orden del día nº </w:t>
      </w:r>
      <w:r w:rsidR="00E573C4" w:rsidRPr="007802CF">
        <w:rPr>
          <w:spacing w:val="-20"/>
          <w:sz w:val="36"/>
          <w:szCs w:val="36"/>
        </w:rPr>
        <w:t>__</w:t>
      </w:r>
      <w:r w:rsidR="009D1B99" w:rsidRPr="007802CF">
        <w:rPr>
          <w:spacing w:val="-20"/>
          <w:sz w:val="36"/>
          <w:szCs w:val="36"/>
        </w:rPr>
        <w:t xml:space="preserve"> </w:t>
      </w:r>
    </w:p>
    <w:p w:rsidR="00872404" w:rsidRPr="007802CF" w:rsidRDefault="007802CF" w:rsidP="007802C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19104C">
        <w:rPr>
          <w:spacing w:val="-20"/>
          <w:sz w:val="36"/>
          <w:szCs w:val="36"/>
        </w:rPr>
        <w:t>rgo</w:t>
      </w:r>
    </w:p>
    <w:p w:rsidR="003E28B4" w:rsidRPr="007802CF" w:rsidRDefault="007802CF" w:rsidP="007802C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802CF">
        <w:rPr>
          <w:spacing w:val="-20"/>
          <w:sz w:val="36"/>
          <w:szCs w:val="36"/>
        </w:rPr>
        <w:t>Fase intervención</w:t>
      </w:r>
    </w:p>
    <w:p w:rsidR="00062D28" w:rsidRPr="007802CF" w:rsidRDefault="007802CF" w:rsidP="007802C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802CF">
        <w:rPr>
          <w:spacing w:val="-20"/>
          <w:sz w:val="36"/>
          <w:szCs w:val="36"/>
        </w:rPr>
        <w:t>Etapa de seguimiento</w:t>
      </w:r>
    </w:p>
    <w:p w:rsidR="00660B81" w:rsidRPr="007802CF" w:rsidRDefault="007802CF" w:rsidP="007802CF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7802CF">
        <w:rPr>
          <w:spacing w:val="-20"/>
          <w:sz w:val="36"/>
          <w:szCs w:val="36"/>
        </w:rPr>
        <w:t>Tarea 16</w:t>
      </w:r>
      <w:r w:rsidR="00FD015D" w:rsidRPr="007802CF">
        <w:rPr>
          <w:spacing w:val="-20"/>
          <w:sz w:val="36"/>
          <w:szCs w:val="36"/>
        </w:rPr>
        <w:t xml:space="preserve">. </w:t>
      </w:r>
      <w:r w:rsidRPr="007802CF">
        <w:rPr>
          <w:spacing w:val="-20"/>
          <w:sz w:val="36"/>
          <w:szCs w:val="36"/>
        </w:rPr>
        <w:t>Controlar la implementación de las medidas preventivas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7802C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7802C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7802CF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7802CF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7802CF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7802CF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7802CF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7802CF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>Duración prevista:</w:t>
      </w:r>
      <w:r w:rsidRPr="007802CF">
        <w:rPr>
          <w:rFonts w:ascii="Century Gothic" w:hAnsi="Century Gothic" w:cs="Tahoma"/>
          <w:sz w:val="20"/>
          <w:szCs w:val="20"/>
        </w:rPr>
        <w:t xml:space="preserve"> </w:t>
      </w:r>
      <w:r w:rsidR="00910EEA" w:rsidRPr="007802CF">
        <w:rPr>
          <w:rFonts w:ascii="Century Gothic" w:hAnsi="Century Gothic" w:cs="Tahoma"/>
          <w:sz w:val="20"/>
          <w:szCs w:val="20"/>
        </w:rPr>
        <w:t>60</w:t>
      </w:r>
      <w:r w:rsidRPr="007802CF">
        <w:rPr>
          <w:rFonts w:ascii="Century Gothic" w:hAnsi="Century Gothic" w:cs="Tahoma"/>
          <w:sz w:val="20"/>
          <w:szCs w:val="20"/>
        </w:rPr>
        <w:t xml:space="preserve"> minutos. </w:t>
      </w:r>
    </w:p>
    <w:p w:rsidR="003E28B4" w:rsidRPr="007802CF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7802CF" w:rsidRPr="00B80B70" w:rsidRDefault="007802CF" w:rsidP="007802CF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7802CF" w:rsidRPr="00CA0661" w:rsidRDefault="007802CF" w:rsidP="007802CF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7802CF" w:rsidRPr="00CA0661" w:rsidRDefault="007802CF" w:rsidP="007802CF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7802CF" w:rsidRPr="00CA0661" w:rsidRDefault="007802CF" w:rsidP="007802CF">
      <w:pPr>
        <w:numPr>
          <w:ilvl w:val="0"/>
          <w:numId w:val="12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7802CF" w:rsidRPr="00CA0661" w:rsidRDefault="007802CF" w:rsidP="007802CF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7802CF" w:rsidRPr="00CA0661" w:rsidRDefault="007802CF" w:rsidP="007802CF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7802CF" w:rsidRPr="0019104C" w:rsidRDefault="007802CF" w:rsidP="007802CF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7802CF" w:rsidRPr="0019104C" w:rsidRDefault="007802CF" w:rsidP="007802CF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7802CF" w:rsidRDefault="007802CF" w:rsidP="007802CF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7802CF" w:rsidRPr="007802CF" w:rsidRDefault="007802CF" w:rsidP="007802CF"/>
    <w:p w:rsidR="00910EEA" w:rsidRPr="007802CF" w:rsidRDefault="00031DB9" w:rsidP="00910EE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802CF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062D28" w:rsidRPr="007802CF" w:rsidRDefault="00910EEA" w:rsidP="00910EE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correspondientes). </w:t>
      </w:r>
    </w:p>
    <w:p w:rsidR="00062D28" w:rsidRPr="007802CF" w:rsidRDefault="00062D28" w:rsidP="00062D28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910EEA" w:rsidRPr="007802CF" w:rsidRDefault="00076FE5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 xml:space="preserve">Explicar los pasos a seguir en el control. </w:t>
      </w:r>
    </w:p>
    <w:p w:rsidR="00D809B5" w:rsidRPr="007802CF" w:rsidRDefault="00D809B5" w:rsidP="00D809B5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809B5" w:rsidRPr="007802CF" w:rsidRDefault="00076FE5" w:rsidP="00D809B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 xml:space="preserve">Planificar el control en la implementación de las medidas preventivas, a partir de las Fichas de planificación de medidas preventivas por puesto de trabajo </w:t>
      </w:r>
      <w:r w:rsidRPr="007802CF">
        <w:rPr>
          <w:rFonts w:ascii="Century Gothic" w:hAnsi="Century Gothic" w:cs="Tahoma"/>
          <w:sz w:val="20"/>
          <w:szCs w:val="20"/>
        </w:rPr>
        <w:t xml:space="preserve">(acordadas en el CSS, Tarea 15). </w:t>
      </w:r>
    </w:p>
    <w:p w:rsidR="00076FE5" w:rsidRPr="007802CF" w:rsidRDefault="00076FE5" w:rsidP="00076FE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>Distribuir funciones entre los miembros del Grupo Ergo (por puesto de trabajo)</w:t>
      </w:r>
      <w:r w:rsidR="008819E1" w:rsidRPr="007802CF">
        <w:rPr>
          <w:rFonts w:ascii="Century Gothic" w:hAnsi="Century Gothic" w:cs="Tahoma"/>
          <w:sz w:val="20"/>
          <w:szCs w:val="20"/>
        </w:rPr>
        <w:t>.</w:t>
      </w:r>
    </w:p>
    <w:p w:rsidR="00076FE5" w:rsidRPr="007802CF" w:rsidRDefault="00076FE5" w:rsidP="00076FE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Acordar las técnicas a emplear. </w:t>
      </w:r>
    </w:p>
    <w:p w:rsidR="00076FE5" w:rsidRPr="007802CF" w:rsidRDefault="00076FE5" w:rsidP="00076FE5">
      <w:pPr>
        <w:pStyle w:val="Vieta2"/>
        <w:numPr>
          <w:ilvl w:val="0"/>
          <w:numId w:val="10"/>
        </w:numPr>
        <w:spacing w:before="0" w:after="0" w:line="276" w:lineRule="auto"/>
        <w:ind w:left="1985" w:hanging="142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>Observación directa de aquellas situaciones de riesgo en el puesto, en las que se debe haber ejecutado una medida preventiva.</w:t>
      </w:r>
    </w:p>
    <w:p w:rsidR="00076FE5" w:rsidRPr="007802CF" w:rsidRDefault="00076FE5" w:rsidP="00076FE5">
      <w:pPr>
        <w:pStyle w:val="Vieta2"/>
        <w:numPr>
          <w:ilvl w:val="0"/>
          <w:numId w:val="10"/>
        </w:numPr>
        <w:spacing w:before="0" w:after="0" w:line="276" w:lineRule="auto"/>
        <w:ind w:left="1985" w:hanging="142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lastRenderedPageBreak/>
        <w:t>Comunicación con trabajadores del puesto.</w:t>
      </w:r>
    </w:p>
    <w:p w:rsidR="00D809B5" w:rsidRPr="007802CF" w:rsidRDefault="00076FE5" w:rsidP="00D809B5">
      <w:pPr>
        <w:pStyle w:val="Vieta2"/>
        <w:numPr>
          <w:ilvl w:val="0"/>
          <w:numId w:val="10"/>
        </w:numPr>
        <w:spacing w:before="0" w:after="0" w:line="276" w:lineRule="auto"/>
        <w:ind w:left="1985" w:hanging="142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Comunicación con los responsables de ejecutar cada medida preventiva. </w:t>
      </w:r>
    </w:p>
    <w:p w:rsidR="00D809B5" w:rsidRPr="007802CF" w:rsidRDefault="00D809B5" w:rsidP="00D809B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Fecha de inicio del control. </w:t>
      </w:r>
    </w:p>
    <w:p w:rsidR="00D809B5" w:rsidRPr="007802CF" w:rsidRDefault="00D809B5" w:rsidP="00D809B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Orientaciones en el desarrollo del control. </w:t>
      </w:r>
    </w:p>
    <w:p w:rsidR="00D809B5" w:rsidRPr="007802CF" w:rsidRDefault="00D809B5" w:rsidP="000911A0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>Tomar nota de los avances de la implementación en la ficha de planificación del puesto de trabajo (fecha real de ejecución y/o observaciones).</w:t>
      </w:r>
    </w:p>
    <w:p w:rsidR="00CE1695" w:rsidRPr="007802CF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C1F72" w:rsidRPr="007802CF" w:rsidRDefault="008C1F72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DD798D" w:rsidRPr="007802CF" w:rsidRDefault="00DD798D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Dar publicidad al acta de la sesión, según el plan de comunicación (Anexo 2). </w:t>
      </w:r>
    </w:p>
    <w:p w:rsidR="003A7D9E" w:rsidRPr="007802CF" w:rsidRDefault="00D809B5" w:rsidP="008819E1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Desarrollar la planificación acordada </w:t>
      </w:r>
      <w:r w:rsidR="00896FBD" w:rsidRPr="007802CF">
        <w:rPr>
          <w:rFonts w:ascii="Century Gothic" w:hAnsi="Century Gothic" w:cs="Tahoma"/>
          <w:sz w:val="20"/>
          <w:szCs w:val="20"/>
        </w:rPr>
        <w:t>en</w:t>
      </w:r>
      <w:r w:rsidRPr="007802CF">
        <w:rPr>
          <w:rFonts w:ascii="Century Gothic" w:hAnsi="Century Gothic" w:cs="Tahoma"/>
          <w:sz w:val="20"/>
          <w:szCs w:val="20"/>
        </w:rPr>
        <w:t xml:space="preserve"> el control en la implementación de las medidas preventivas</w:t>
      </w:r>
      <w:r w:rsidR="008819E1" w:rsidRPr="007802CF">
        <w:rPr>
          <w:rFonts w:ascii="Century Gothic" w:hAnsi="Century Gothic" w:cs="Tahoma"/>
          <w:sz w:val="20"/>
          <w:szCs w:val="20"/>
        </w:rPr>
        <w:t xml:space="preserve"> (Tarea 16)</w:t>
      </w:r>
      <w:r w:rsidRPr="007802CF">
        <w:rPr>
          <w:rFonts w:ascii="Century Gothic" w:hAnsi="Century Gothic" w:cs="Tahoma"/>
          <w:sz w:val="20"/>
          <w:szCs w:val="20"/>
        </w:rPr>
        <w:t>.</w:t>
      </w:r>
    </w:p>
    <w:p w:rsidR="008C1F72" w:rsidRPr="007802CF" w:rsidRDefault="008C1F72" w:rsidP="008C1F7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8C1F72" w:rsidRPr="007802CF" w:rsidRDefault="008819E1" w:rsidP="008C1F7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>Tarea 17</w:t>
      </w:r>
      <w:r w:rsidR="008C1F72" w:rsidRPr="007802CF">
        <w:rPr>
          <w:rFonts w:ascii="Century Gothic" w:hAnsi="Century Gothic" w:cs="Tahoma"/>
          <w:sz w:val="20"/>
          <w:szCs w:val="20"/>
        </w:rPr>
        <w:t>.</w:t>
      </w:r>
    </w:p>
    <w:p w:rsidR="008819E1" w:rsidRPr="007802CF" w:rsidRDefault="008819E1" w:rsidP="008C1F7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sz w:val="20"/>
          <w:szCs w:val="20"/>
        </w:rPr>
        <w:t xml:space="preserve">Anexo 13. </w:t>
      </w:r>
    </w:p>
    <w:p w:rsidR="00031DB9" w:rsidRPr="007802CF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7802CF" w:rsidRDefault="008819E1" w:rsidP="008819E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7802CF">
        <w:rPr>
          <w:rFonts w:ascii="Century Gothic" w:hAnsi="Century Gothic" w:cs="Tahoma"/>
          <w:b/>
          <w:sz w:val="20"/>
          <w:szCs w:val="20"/>
        </w:rPr>
        <w:t>Fijar fecha de la siguiente sesión del Grupo Ergo</w:t>
      </w:r>
      <w:r w:rsidR="00DD798D" w:rsidRPr="007802CF">
        <w:rPr>
          <w:rFonts w:ascii="Century Gothic" w:hAnsi="Century Gothic" w:cs="Tahoma"/>
          <w:b/>
          <w:sz w:val="20"/>
          <w:szCs w:val="20"/>
        </w:rPr>
        <w:t xml:space="preserve"> (</w:t>
      </w:r>
      <w:r w:rsidRPr="007802CF">
        <w:rPr>
          <w:rFonts w:ascii="Century Gothic" w:hAnsi="Century Gothic" w:cs="Tahoma"/>
          <w:b/>
          <w:sz w:val="20"/>
          <w:szCs w:val="20"/>
        </w:rPr>
        <w:t>pasado un mes</w:t>
      </w:r>
      <w:r w:rsidR="00DD798D" w:rsidRPr="007802CF">
        <w:rPr>
          <w:rFonts w:ascii="Century Gothic" w:hAnsi="Century Gothic" w:cs="Tahoma"/>
          <w:b/>
          <w:sz w:val="20"/>
          <w:szCs w:val="20"/>
        </w:rPr>
        <w:t>)</w:t>
      </w:r>
      <w:r w:rsidRPr="007802CF">
        <w:rPr>
          <w:rFonts w:ascii="Century Gothic" w:hAnsi="Century Gothic" w:cs="Tahoma"/>
          <w:b/>
          <w:sz w:val="20"/>
          <w:szCs w:val="20"/>
        </w:rPr>
        <w:t xml:space="preserve"> para </w:t>
      </w:r>
      <w:r w:rsidR="00DD798D" w:rsidRPr="007802CF">
        <w:rPr>
          <w:rFonts w:ascii="Century Gothic" w:hAnsi="Century Gothic" w:cs="Tahoma"/>
          <w:b/>
          <w:sz w:val="20"/>
          <w:szCs w:val="20"/>
        </w:rPr>
        <w:t xml:space="preserve">continuar con </w:t>
      </w:r>
      <w:r w:rsidRPr="007802CF">
        <w:rPr>
          <w:rFonts w:ascii="Century Gothic" w:hAnsi="Century Gothic" w:cs="Tahoma"/>
          <w:b/>
          <w:sz w:val="20"/>
          <w:szCs w:val="20"/>
        </w:rPr>
        <w:t>el</w:t>
      </w:r>
      <w:r w:rsidR="00DD798D" w:rsidRPr="007802CF">
        <w:rPr>
          <w:rFonts w:ascii="Century Gothic" w:hAnsi="Century Gothic" w:cs="Tahoma"/>
          <w:b/>
          <w:sz w:val="20"/>
          <w:szCs w:val="20"/>
        </w:rPr>
        <w:t xml:space="preserve"> seguimiento y puesta en común </w:t>
      </w:r>
      <w:r w:rsidRPr="007802CF">
        <w:rPr>
          <w:rFonts w:ascii="Century Gothic" w:hAnsi="Century Gothic" w:cs="Tahoma"/>
          <w:b/>
          <w:sz w:val="20"/>
          <w:szCs w:val="20"/>
        </w:rPr>
        <w:t xml:space="preserve">en el control de la implementación de las medidas preventivas </w:t>
      </w:r>
      <w:r w:rsidRPr="007802CF">
        <w:rPr>
          <w:rFonts w:ascii="Century Gothic" w:hAnsi="Century Gothic" w:cs="Tahoma"/>
          <w:sz w:val="20"/>
          <w:szCs w:val="20"/>
        </w:rPr>
        <w:t xml:space="preserve">(Tarea 16, controlar la implementación); </w:t>
      </w:r>
      <w:r w:rsidRPr="007802CF">
        <w:rPr>
          <w:rFonts w:ascii="Century Gothic" w:hAnsi="Century Gothic" w:cs="Tahoma"/>
          <w:b/>
          <w:sz w:val="20"/>
          <w:szCs w:val="20"/>
        </w:rPr>
        <w:t>e inicio de la evaluación de la eficacia de las medidas preventivas implementadas</w:t>
      </w:r>
      <w:r w:rsidRPr="007802CF">
        <w:rPr>
          <w:rFonts w:ascii="Century Gothic" w:hAnsi="Century Gothic" w:cs="Tahoma"/>
          <w:sz w:val="20"/>
          <w:szCs w:val="20"/>
        </w:rPr>
        <w:t xml:space="preserve"> (Tarea 17, evaluación de la eficacia).</w:t>
      </w:r>
    </w:p>
    <w:p w:rsidR="00031DB9" w:rsidRPr="007802CF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7802CF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A0" w:rsidRDefault="000911A0" w:rsidP="00660B81">
      <w:pPr>
        <w:spacing w:after="0" w:line="240" w:lineRule="auto"/>
      </w:pPr>
      <w:r>
        <w:separator/>
      </w:r>
    </w:p>
  </w:endnote>
  <w:endnote w:type="continuationSeparator" w:id="1">
    <w:p w:rsidR="000911A0" w:rsidRDefault="000911A0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CF" w:rsidRPr="002B1622" w:rsidRDefault="007802CF" w:rsidP="007802CF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0911A0" w:rsidRDefault="000911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A0" w:rsidRDefault="000911A0" w:rsidP="00660B81">
      <w:pPr>
        <w:spacing w:after="0" w:line="240" w:lineRule="auto"/>
      </w:pPr>
      <w:r>
        <w:separator/>
      </w:r>
    </w:p>
  </w:footnote>
  <w:footnote w:type="continuationSeparator" w:id="1">
    <w:p w:rsidR="000911A0" w:rsidRDefault="000911A0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CF" w:rsidRPr="002B1622" w:rsidRDefault="007802CF" w:rsidP="007802CF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0911A0" w:rsidRPr="007802CF" w:rsidRDefault="000911A0" w:rsidP="007802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4.95pt;height:11.1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4FD102C"/>
    <w:multiLevelType w:val="hybridMultilevel"/>
    <w:tmpl w:val="B01A463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3AE"/>
    <w:multiLevelType w:val="hybridMultilevel"/>
    <w:tmpl w:val="C3202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1DB9"/>
    <w:rsid w:val="00062D28"/>
    <w:rsid w:val="00076FE5"/>
    <w:rsid w:val="000911A0"/>
    <w:rsid w:val="00092C58"/>
    <w:rsid w:val="000A5DB1"/>
    <w:rsid w:val="000B6C08"/>
    <w:rsid w:val="000F2390"/>
    <w:rsid w:val="0013370E"/>
    <w:rsid w:val="00170A45"/>
    <w:rsid w:val="00183849"/>
    <w:rsid w:val="001A0DB1"/>
    <w:rsid w:val="0020323D"/>
    <w:rsid w:val="00203D2F"/>
    <w:rsid w:val="00207A63"/>
    <w:rsid w:val="00295304"/>
    <w:rsid w:val="002A4E2F"/>
    <w:rsid w:val="002F50D3"/>
    <w:rsid w:val="00377E93"/>
    <w:rsid w:val="003A7D9E"/>
    <w:rsid w:val="003B754E"/>
    <w:rsid w:val="003D367B"/>
    <w:rsid w:val="003E28B4"/>
    <w:rsid w:val="004445CE"/>
    <w:rsid w:val="00452FFC"/>
    <w:rsid w:val="00495A40"/>
    <w:rsid w:val="004C1335"/>
    <w:rsid w:val="004D27DA"/>
    <w:rsid w:val="004D400C"/>
    <w:rsid w:val="004D6CDF"/>
    <w:rsid w:val="00542046"/>
    <w:rsid w:val="005429B1"/>
    <w:rsid w:val="005523A4"/>
    <w:rsid w:val="00563D0A"/>
    <w:rsid w:val="00572D87"/>
    <w:rsid w:val="00584798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6F5594"/>
    <w:rsid w:val="0071075D"/>
    <w:rsid w:val="00711731"/>
    <w:rsid w:val="00714DA1"/>
    <w:rsid w:val="0073086D"/>
    <w:rsid w:val="007713A5"/>
    <w:rsid w:val="007802CF"/>
    <w:rsid w:val="007A2DFD"/>
    <w:rsid w:val="00804976"/>
    <w:rsid w:val="008064F6"/>
    <w:rsid w:val="00834F01"/>
    <w:rsid w:val="00844E74"/>
    <w:rsid w:val="00872404"/>
    <w:rsid w:val="008819E1"/>
    <w:rsid w:val="00896FBD"/>
    <w:rsid w:val="008C1F72"/>
    <w:rsid w:val="00910EEA"/>
    <w:rsid w:val="009454C8"/>
    <w:rsid w:val="00962398"/>
    <w:rsid w:val="009855C8"/>
    <w:rsid w:val="009C6A93"/>
    <w:rsid w:val="009D1B99"/>
    <w:rsid w:val="00A05970"/>
    <w:rsid w:val="00A128AE"/>
    <w:rsid w:val="00A61022"/>
    <w:rsid w:val="00A62A1E"/>
    <w:rsid w:val="00AC5252"/>
    <w:rsid w:val="00AD4EE8"/>
    <w:rsid w:val="00B20731"/>
    <w:rsid w:val="00B3516A"/>
    <w:rsid w:val="00B624CB"/>
    <w:rsid w:val="00B67383"/>
    <w:rsid w:val="00B95C23"/>
    <w:rsid w:val="00BA6A5F"/>
    <w:rsid w:val="00BC3064"/>
    <w:rsid w:val="00BF2902"/>
    <w:rsid w:val="00C508C7"/>
    <w:rsid w:val="00C60072"/>
    <w:rsid w:val="00C87090"/>
    <w:rsid w:val="00CC276A"/>
    <w:rsid w:val="00CE1695"/>
    <w:rsid w:val="00CF3998"/>
    <w:rsid w:val="00D01A5A"/>
    <w:rsid w:val="00D061EE"/>
    <w:rsid w:val="00D120D8"/>
    <w:rsid w:val="00D12CA6"/>
    <w:rsid w:val="00D36482"/>
    <w:rsid w:val="00D809B5"/>
    <w:rsid w:val="00D82DD9"/>
    <w:rsid w:val="00D97FE6"/>
    <w:rsid w:val="00DD798D"/>
    <w:rsid w:val="00DE124B"/>
    <w:rsid w:val="00DE16C9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47DCF"/>
    <w:rsid w:val="00F55BE0"/>
    <w:rsid w:val="00F60BD4"/>
    <w:rsid w:val="00F81EDD"/>
    <w:rsid w:val="00F93465"/>
    <w:rsid w:val="00FD015D"/>
    <w:rsid w:val="00FD79DF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802CF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0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paragraph" w:customStyle="1" w:styleId="Vieta2">
    <w:name w:val="Viñeta 2"/>
    <w:basedOn w:val="Normal"/>
    <w:qFormat/>
    <w:rsid w:val="00076FE5"/>
    <w:pPr>
      <w:numPr>
        <w:numId w:val="6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802CF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780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20</cp:revision>
  <cp:lastPrinted>2014-11-19T15:38:00Z</cp:lastPrinted>
  <dcterms:created xsi:type="dcterms:W3CDTF">2014-11-19T12:10:00Z</dcterms:created>
  <dcterms:modified xsi:type="dcterms:W3CDTF">2014-12-12T13:28:00Z</dcterms:modified>
</cp:coreProperties>
</file>